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53" w:rsidRDefault="00306B4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2429965</wp:posOffset>
            </wp:positionH>
            <wp:positionV relativeFrom="paragraph">
              <wp:posOffset>-262340</wp:posOffset>
            </wp:positionV>
            <wp:extent cx="990884" cy="1084997"/>
            <wp:effectExtent l="1905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84" cy="10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353" w:rsidRDefault="00C53353">
      <w:pPr>
        <w:widowControl w:val="0"/>
        <w:autoSpaceDE w:val="0"/>
        <w:autoSpaceDN w:val="0"/>
        <w:adjustRightInd w:val="0"/>
        <w:spacing w:after="0" w:line="240" w:lineRule="auto"/>
        <w:ind w:left="3718"/>
        <w:rPr>
          <w:rFonts w:ascii="Times New Roman" w:hAnsi="Times New Roman" w:cs="Times New Roman"/>
          <w:sz w:val="20"/>
          <w:szCs w:val="20"/>
        </w:rPr>
      </w:pPr>
    </w:p>
    <w:p w:rsidR="003F486A" w:rsidRDefault="003F486A">
      <w:pPr>
        <w:widowControl w:val="0"/>
        <w:autoSpaceDE w:val="0"/>
        <w:autoSpaceDN w:val="0"/>
        <w:adjustRightInd w:val="0"/>
        <w:spacing w:before="80" w:after="0" w:line="240" w:lineRule="auto"/>
        <w:ind w:left="2701" w:right="2878"/>
        <w:jc w:val="center"/>
        <w:rPr>
          <w:rFonts w:ascii="TH SarabunPSK" w:hAnsi="TH SarabunPSK" w:cs="TH SarabunPSK"/>
          <w:color w:val="0D0D0D"/>
          <w:spacing w:val="1"/>
          <w:w w:val="99"/>
          <w:sz w:val="32"/>
          <w:szCs w:val="32"/>
        </w:rPr>
      </w:pPr>
    </w:p>
    <w:p w:rsidR="003F486A" w:rsidRDefault="003F486A">
      <w:pPr>
        <w:widowControl w:val="0"/>
        <w:autoSpaceDE w:val="0"/>
        <w:autoSpaceDN w:val="0"/>
        <w:adjustRightInd w:val="0"/>
        <w:spacing w:before="80" w:after="0" w:line="240" w:lineRule="auto"/>
        <w:ind w:left="2701" w:right="2878"/>
        <w:jc w:val="center"/>
        <w:rPr>
          <w:rFonts w:ascii="TH SarabunPSK" w:hAnsi="TH SarabunPSK" w:cs="TH SarabunPSK"/>
          <w:color w:val="0D0D0D"/>
          <w:spacing w:val="1"/>
          <w:w w:val="99"/>
          <w:sz w:val="32"/>
          <w:szCs w:val="32"/>
        </w:rPr>
      </w:pPr>
    </w:p>
    <w:p w:rsidR="00C53353" w:rsidRPr="003C2CCE" w:rsidRDefault="00BF5A6D">
      <w:pPr>
        <w:widowControl w:val="0"/>
        <w:autoSpaceDE w:val="0"/>
        <w:autoSpaceDN w:val="0"/>
        <w:adjustRightInd w:val="0"/>
        <w:spacing w:before="80" w:after="0" w:line="240" w:lineRule="auto"/>
        <w:ind w:left="2701" w:right="287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pacing w:val="1"/>
          <w:w w:val="99"/>
          <w:sz w:val="32"/>
          <w:szCs w:val="32"/>
          <w:cs/>
        </w:rPr>
        <w:t xml:space="preserve">   </w:t>
      </w:r>
      <w:r w:rsidR="00C53353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ปร</w:t>
      </w:r>
      <w:r w:rsidR="00C53353" w:rsidRPr="003C2CCE">
        <w:rPr>
          <w:rFonts w:ascii="TH SarabunIT๙" w:hAnsi="TH SarabunIT๙" w:cs="TH SarabunIT๙"/>
          <w:color w:val="0D0D0D"/>
          <w:spacing w:val="-2"/>
          <w:w w:val="99"/>
          <w:sz w:val="32"/>
          <w:szCs w:val="32"/>
          <w:cs/>
        </w:rPr>
        <w:t>ะ</w:t>
      </w:r>
      <w:r w:rsidR="00C53353" w:rsidRPr="003C2CCE">
        <w:rPr>
          <w:rFonts w:ascii="TH SarabunIT๙" w:hAnsi="TH SarabunIT๙" w:cs="TH SarabunIT๙"/>
          <w:color w:val="0D0D0D"/>
          <w:spacing w:val="-1"/>
          <w:w w:val="99"/>
          <w:sz w:val="32"/>
          <w:szCs w:val="32"/>
          <w:cs/>
        </w:rPr>
        <w:t>ก</w:t>
      </w:r>
      <w:r w:rsidR="00C53353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า</w:t>
      </w:r>
      <w:r w:rsidR="00C53353" w:rsidRPr="003C2CCE">
        <w:rPr>
          <w:rFonts w:ascii="TH SarabunIT๙" w:hAnsi="TH SarabunIT๙" w:cs="TH SarabunIT๙"/>
          <w:color w:val="0D0D0D"/>
          <w:spacing w:val="-1"/>
          <w:w w:val="99"/>
          <w:sz w:val="32"/>
          <w:szCs w:val="32"/>
          <w:cs/>
        </w:rPr>
        <w:t>ศอ</w:t>
      </w:r>
      <w:r w:rsidR="00C53353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ง</w:t>
      </w:r>
      <w:r w:rsidR="00C53353" w:rsidRPr="003C2CCE">
        <w:rPr>
          <w:rFonts w:ascii="TH SarabunIT๙" w:hAnsi="TH SarabunIT๙" w:cs="TH SarabunIT๙"/>
          <w:color w:val="0D0D0D"/>
          <w:spacing w:val="-2"/>
          <w:w w:val="99"/>
          <w:sz w:val="32"/>
          <w:szCs w:val="32"/>
          <w:cs/>
        </w:rPr>
        <w:t>ค</w:t>
      </w:r>
      <w:r w:rsidR="00C53353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์</w:t>
      </w:r>
      <w:r w:rsidR="00C53353" w:rsidRPr="003C2CCE">
        <w:rPr>
          <w:rFonts w:ascii="TH SarabunIT๙" w:hAnsi="TH SarabunIT๙" w:cs="TH SarabunIT๙"/>
          <w:color w:val="0D0D0D"/>
          <w:spacing w:val="-2"/>
          <w:w w:val="99"/>
          <w:sz w:val="32"/>
          <w:szCs w:val="32"/>
          <w:cs/>
        </w:rPr>
        <w:t>ก</w:t>
      </w:r>
      <w:r w:rsidR="00C53353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าร</w:t>
      </w:r>
      <w:r w:rsidR="00C53353" w:rsidRPr="003C2CCE">
        <w:rPr>
          <w:rFonts w:ascii="TH SarabunIT๙" w:hAnsi="TH SarabunIT๙" w:cs="TH SarabunIT๙"/>
          <w:color w:val="0D0D0D"/>
          <w:spacing w:val="-1"/>
          <w:w w:val="99"/>
          <w:sz w:val="32"/>
          <w:szCs w:val="32"/>
          <w:cs/>
        </w:rPr>
        <w:t>บ</w:t>
      </w:r>
      <w:r w:rsidR="00C53353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ริ</w:t>
      </w:r>
      <w:r w:rsidR="00C53353" w:rsidRPr="003C2CCE">
        <w:rPr>
          <w:rFonts w:ascii="TH SarabunIT๙" w:hAnsi="TH SarabunIT๙" w:cs="TH SarabunIT๙"/>
          <w:color w:val="0D0D0D"/>
          <w:w w:val="99"/>
          <w:sz w:val="32"/>
          <w:szCs w:val="32"/>
          <w:cs/>
        </w:rPr>
        <w:t>ห</w:t>
      </w:r>
      <w:r w:rsidR="00C53353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ารส</w:t>
      </w:r>
      <w:r w:rsidR="00C53353" w:rsidRPr="003C2CCE">
        <w:rPr>
          <w:rFonts w:ascii="TH SarabunIT๙" w:hAnsi="TH SarabunIT๙" w:cs="TH SarabunIT๙"/>
          <w:color w:val="0D0D0D"/>
          <w:spacing w:val="-1"/>
          <w:w w:val="99"/>
          <w:sz w:val="32"/>
          <w:szCs w:val="32"/>
          <w:cs/>
        </w:rPr>
        <w:t>่</w:t>
      </w:r>
      <w:r w:rsidR="00C53353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วน</w:t>
      </w:r>
      <w:r w:rsidR="00C53353" w:rsidRPr="003C2CCE">
        <w:rPr>
          <w:rFonts w:ascii="TH SarabunIT๙" w:hAnsi="TH SarabunIT๙" w:cs="TH SarabunIT๙"/>
          <w:color w:val="0D0D0D"/>
          <w:w w:val="99"/>
          <w:sz w:val="32"/>
          <w:szCs w:val="32"/>
          <w:cs/>
        </w:rPr>
        <w:t>ต</w:t>
      </w:r>
      <w:r w:rsidR="001D75E9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ำ</w:t>
      </w:r>
      <w:r w:rsidR="00C53353" w:rsidRPr="003C2CCE">
        <w:rPr>
          <w:rFonts w:ascii="TH SarabunIT๙" w:hAnsi="TH SarabunIT๙" w:cs="TH SarabunIT๙"/>
          <w:color w:val="0D0D0D"/>
          <w:spacing w:val="-1"/>
          <w:w w:val="99"/>
          <w:sz w:val="32"/>
          <w:szCs w:val="32"/>
          <w:cs/>
        </w:rPr>
        <w:t>บ</w:t>
      </w:r>
      <w:r w:rsidR="00C53353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ล</w:t>
      </w:r>
      <w:r w:rsidR="008A1ECF" w:rsidRPr="003C2CCE">
        <w:rPr>
          <w:rFonts w:ascii="TH SarabunIT๙" w:hAnsi="TH SarabunIT๙" w:cs="TH SarabunIT๙"/>
          <w:color w:val="0D0D0D"/>
          <w:spacing w:val="1"/>
          <w:w w:val="99"/>
          <w:sz w:val="32"/>
          <w:szCs w:val="32"/>
          <w:cs/>
        </w:rPr>
        <w:t>นาวง</w:t>
      </w:r>
    </w:p>
    <w:p w:rsidR="00BF5A6D" w:rsidRDefault="00C53353" w:rsidP="00BF5A6D">
      <w:pPr>
        <w:widowControl w:val="0"/>
        <w:tabs>
          <w:tab w:val="left" w:pos="3060"/>
        </w:tabs>
        <w:autoSpaceDE w:val="0"/>
        <w:autoSpaceDN w:val="0"/>
        <w:adjustRightInd w:val="0"/>
        <w:spacing w:before="2" w:after="0" w:line="239" w:lineRule="auto"/>
        <w:ind w:left="378" w:right="892" w:firstLine="756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เร</w:t>
      </w:r>
      <w:r w:rsidR="001D75E9" w:rsidRPr="003C2CCE">
        <w:rPr>
          <w:rFonts w:ascii="TH SarabunIT๙" w:hAnsi="TH SarabunIT๙" w:cs="TH SarabunIT๙"/>
          <w:color w:val="0D0D0D"/>
          <w:spacing w:val="-1"/>
          <w:sz w:val="32"/>
          <w:szCs w:val="32"/>
          <w:cs/>
        </w:rPr>
        <w:t>ื่อง</w:t>
      </w:r>
      <w:r w:rsidR="003C2CCE"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 xml:space="preserve">   </w:t>
      </w:r>
      <w:r w:rsidR="003F486A"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าร</w:t>
      </w:r>
      <w:r w:rsidRPr="003C2CCE">
        <w:rPr>
          <w:rFonts w:ascii="TH SarabunIT๙" w:hAnsi="TH SarabunIT๙" w:cs="TH SarabunIT๙"/>
          <w:color w:val="0D0D0D"/>
          <w:spacing w:val="-1"/>
          <w:sz w:val="32"/>
          <w:szCs w:val="32"/>
          <w:cs/>
        </w:rPr>
        <w:t>ใ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ช้</w:t>
      </w:r>
      <w:r w:rsidRPr="003C2CCE">
        <w:rPr>
          <w:rFonts w:ascii="TH SarabunIT๙" w:hAnsi="TH SarabunIT๙" w:cs="TH SarabunIT๙"/>
          <w:color w:val="0D0D0D"/>
          <w:spacing w:val="-1"/>
          <w:sz w:val="32"/>
          <w:szCs w:val="32"/>
          <w:cs/>
        </w:rPr>
        <w:t>ค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ู</w:t>
      </w:r>
      <w:r w:rsidRPr="003C2CCE">
        <w:rPr>
          <w:rFonts w:ascii="TH SarabunIT๙" w:hAnsi="TH SarabunIT๙" w:cs="TH SarabunIT๙"/>
          <w:color w:val="0D0D0D"/>
          <w:spacing w:val="-1"/>
          <w:sz w:val="32"/>
          <w:szCs w:val="32"/>
          <w:cs/>
        </w:rPr>
        <w:t>่ม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ื</w:t>
      </w:r>
      <w:r w:rsidRPr="003C2CCE">
        <w:rPr>
          <w:rFonts w:ascii="TH SarabunIT๙" w:hAnsi="TH SarabunIT๙" w:cs="TH SarabunIT๙"/>
          <w:color w:val="0D0D0D"/>
          <w:spacing w:val="-2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ส</w:t>
      </w:r>
      <w:r w:rsidRPr="003C2CCE">
        <w:rPr>
          <w:rFonts w:ascii="TH SarabunIT๙" w:hAnsi="TH SarabunIT๙" w:cs="TH SarabunIT๙"/>
          <w:color w:val="0D0D0D"/>
          <w:spacing w:val="-1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หร</w:t>
      </w:r>
      <w:r w:rsidRPr="003C2CCE">
        <w:rPr>
          <w:rFonts w:ascii="TH SarabunIT๙" w:hAnsi="TH SarabunIT๙" w:cs="TH SarabunIT๙"/>
          <w:color w:val="0D0D0D"/>
          <w:sz w:val="32"/>
          <w:szCs w:val="32"/>
          <w:cs/>
        </w:rPr>
        <w:t>ั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บป</w:t>
      </w:r>
      <w:r w:rsidRPr="003C2CCE">
        <w:rPr>
          <w:rFonts w:ascii="TH SarabunIT๙" w:hAnsi="TH SarabunIT๙" w:cs="TH SarabunIT๙"/>
          <w:color w:val="0D0D0D"/>
          <w:spacing w:val="-1"/>
          <w:sz w:val="32"/>
          <w:szCs w:val="32"/>
          <w:cs/>
        </w:rPr>
        <w:t>ระ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ชาชนต</w:t>
      </w:r>
      <w:r w:rsidRPr="003C2CCE">
        <w:rPr>
          <w:rFonts w:ascii="TH SarabunIT๙" w:hAnsi="TH SarabunIT๙" w:cs="TH SarabunIT๙"/>
          <w:color w:val="0D0D0D"/>
          <w:spacing w:val="-1"/>
          <w:sz w:val="32"/>
          <w:szCs w:val="32"/>
          <w:cs/>
        </w:rPr>
        <w:t>ามม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D0D0D"/>
          <w:spacing w:val="-1"/>
          <w:sz w:val="32"/>
          <w:szCs w:val="32"/>
          <w:cs/>
        </w:rPr>
        <w:t>ต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ร</w:t>
      </w:r>
      <w:r w:rsidRPr="003C2CCE">
        <w:rPr>
          <w:rFonts w:ascii="TH SarabunIT๙" w:hAnsi="TH SarabunIT๙" w:cs="TH SarabunIT๙"/>
          <w:color w:val="0D0D0D"/>
          <w:sz w:val="32"/>
          <w:szCs w:val="32"/>
          <w:cs/>
        </w:rPr>
        <w:t>า</w:t>
      </w:r>
      <w:r w:rsidR="003F486A"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D0D0D"/>
          <w:sz w:val="32"/>
          <w:szCs w:val="32"/>
          <w:cs/>
        </w:rPr>
        <w:t>๗</w:t>
      </w:r>
      <w:r w:rsidR="00BF5A6D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D0D0D"/>
          <w:sz w:val="32"/>
          <w:szCs w:val="32"/>
          <w:cs/>
        </w:rPr>
        <w:t>แห่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>ง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พ</w:t>
      </w:r>
      <w:r w:rsidR="001D75E9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ระราชบัญญัติการอำ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นวยค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าม</w:t>
      </w:r>
      <w:r w:rsidR="00BF5A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C53353" w:rsidRPr="003C2CCE" w:rsidRDefault="00BF5A6D" w:rsidP="00BF5A6D">
      <w:pPr>
        <w:widowControl w:val="0"/>
        <w:tabs>
          <w:tab w:val="left" w:pos="3060"/>
        </w:tabs>
        <w:autoSpaceDE w:val="0"/>
        <w:autoSpaceDN w:val="0"/>
        <w:adjustRightInd w:val="0"/>
        <w:spacing w:before="2" w:after="0" w:line="239" w:lineRule="auto"/>
        <w:ind w:left="378" w:right="892" w:firstLine="75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สะดวก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ใ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นการ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พ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ิจารณาอนุญาต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ขอ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งทา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ง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รา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ช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 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พ.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ศ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๒๕๕๘</w:t>
      </w:r>
    </w:p>
    <w:p w:rsidR="00C53353" w:rsidRPr="003C2CCE" w:rsidRDefault="001D75E9">
      <w:pPr>
        <w:widowControl w:val="0"/>
        <w:autoSpaceDE w:val="0"/>
        <w:autoSpaceDN w:val="0"/>
        <w:adjustRightInd w:val="0"/>
        <w:spacing w:before="1" w:after="0" w:line="240" w:lineRule="auto"/>
        <w:ind w:left="2824" w:right="317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 xml:space="preserve"> </w:t>
      </w:r>
      <w:r w:rsidR="00BF5A6D">
        <w:rPr>
          <w:rFonts w:ascii="TH SarabunIT๙" w:hAnsi="TH SarabunIT๙" w:cs="TH SarabunIT๙"/>
          <w:color w:val="000000"/>
          <w:w w:val="99"/>
          <w:sz w:val="32"/>
          <w:szCs w:val="32"/>
        </w:rPr>
        <w:t xml:space="preserve">   </w:t>
      </w:r>
      <w:r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 xml:space="preserve">   </w:t>
      </w:r>
      <w:r w:rsidR="00C53353"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spacing w:val="1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spacing w:val="1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spacing w:val="1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spacing w:val="-1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spacing w:val="-1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spacing w:val="1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spacing w:val="1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spacing w:val="1"/>
          <w:w w:val="99"/>
          <w:sz w:val="32"/>
          <w:szCs w:val="32"/>
        </w:rPr>
        <w:t>…</w:t>
      </w:r>
      <w:r w:rsidR="00C53353" w:rsidRPr="003C2CCE">
        <w:rPr>
          <w:rFonts w:ascii="TH SarabunIT๙" w:hAnsi="TH SarabunIT๙" w:cs="TH SarabunIT๙"/>
          <w:color w:val="000000"/>
          <w:w w:val="99"/>
          <w:sz w:val="32"/>
          <w:szCs w:val="32"/>
        </w:rPr>
        <w:t>…..</w:t>
      </w:r>
    </w:p>
    <w:p w:rsidR="00C53353" w:rsidRPr="003C2CCE" w:rsidRDefault="00C5335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:rsidR="00C53353" w:rsidRPr="003C2CCE" w:rsidRDefault="00C53353">
      <w:pPr>
        <w:widowControl w:val="0"/>
        <w:autoSpaceDE w:val="0"/>
        <w:autoSpaceDN w:val="0"/>
        <w:adjustRightInd w:val="0"/>
        <w:spacing w:after="0" w:line="240" w:lineRule="auto"/>
        <w:ind w:left="100" w:right="129" w:firstLine="97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ด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้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วย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พ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ร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ะ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ราช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ั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ญ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ญ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ั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ต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ิก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าร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อ</w:t>
      </w:r>
      <w:r w:rsidR="001D75E9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ำ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นวย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ค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วา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ม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ส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ะ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ดว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น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าร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พ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ิจ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ร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ณ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น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ุ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ญ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ต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ขอ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ง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ท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ง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ราช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 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พ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ศ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 xml:space="preserve"> ๒๕๕๘ 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1D75E9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หนดให้หน่</w:t>
      </w:r>
      <w:r w:rsidRPr="003C2CCE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ว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ยงานเจ้าข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ระบวนงานที่ต้อ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งพ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ิจารณาการ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นุญาต อันหมายความร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ถ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ึง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ารอ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ใ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บอนุญาต</w:t>
      </w:r>
      <w:r w:rsidRPr="003C2CCE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นุมัติ การจดท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ะ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เบียน</w:t>
      </w:r>
      <w:r w:rsidRPr="003C2CCE">
        <w:rPr>
          <w:rFonts w:ascii="TH SarabunIT๙" w:hAnsi="TH SarabunIT๙" w:cs="TH SarabunIT๙"/>
          <w:color w:val="000000"/>
          <w:spacing w:val="-3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ข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ึ้นท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ะ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เบียน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การรับแจ้ง การให้ประทานบัตรและ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ารให้อาชญาบัตร</w:t>
      </w:r>
      <w:r w:rsidRPr="003C2CCE">
        <w:rPr>
          <w:rFonts w:ascii="TH SarabunIT๙" w:hAnsi="TH SarabunIT๙" w:cs="TH SarabunIT๙"/>
          <w:color w:val="000000"/>
          <w:spacing w:val="-1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ต้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งจัดท</w:t>
      </w:r>
      <w:r w:rsidR="001D75E9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คู่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ม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ื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1D75E9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ำ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ห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รับป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ร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ะ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ช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ช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นเพื่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ประโย</w:t>
      </w:r>
      <w:r w:rsidRPr="003C2CCE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ช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น์ในการ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="001D75E9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ยความ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ส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ะ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ใ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ห้แก่ปร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ะ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ช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ช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</w:p>
    <w:p w:rsidR="00C53353" w:rsidRDefault="00C53353">
      <w:pPr>
        <w:widowControl w:val="0"/>
        <w:autoSpaceDE w:val="0"/>
        <w:autoSpaceDN w:val="0"/>
        <w:adjustRightInd w:val="0"/>
        <w:spacing w:after="0" w:line="239" w:lineRule="auto"/>
        <w:ind w:left="100" w:right="223" w:firstLine="974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ศ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ั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ย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="001D75E9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ำ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น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จต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ามค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วา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ม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น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ม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ต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ร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="003F486A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๗ </w:t>
      </w:r>
      <w:r w:rsidRPr="003C2CCE">
        <w:rPr>
          <w:rFonts w:ascii="TH SarabunIT๙" w:hAnsi="TH SarabunIT๙" w:cs="TH SarabunIT๙"/>
          <w:color w:val="000000"/>
          <w:spacing w:val="13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D0D0D"/>
          <w:sz w:val="32"/>
          <w:szCs w:val="32"/>
          <w:cs/>
        </w:rPr>
        <w:t>แห่</w:t>
      </w:r>
      <w:r w:rsidRPr="003C2CCE">
        <w:rPr>
          <w:rFonts w:ascii="TH SarabunIT๙" w:hAnsi="TH SarabunIT๙" w:cs="TH SarabunIT๙"/>
          <w:color w:val="0D0D0D"/>
          <w:spacing w:val="12"/>
          <w:sz w:val="32"/>
          <w:szCs w:val="32"/>
          <w:cs/>
        </w:rPr>
        <w:t>ง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พ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ระราชบัญญัติการอ</w:t>
      </w:r>
      <w:r w:rsidR="001D75E9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นวยค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ามสะดวก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ใ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นการ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พ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ิจารณา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นุญาตข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งทา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ง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รา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ช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การ พ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ศ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 xml:space="preserve"> ๒๕๕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="0045216B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งค์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ารบริ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ห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าร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ส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นต</w:t>
      </w:r>
      <w:r w:rsidR="001D75E9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ล</w:t>
      </w:r>
      <w:r w:rsidR="008A1ECF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นาวง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จ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ึงจัดท</w:t>
      </w:r>
      <w:r w:rsidR="001D75E9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ำ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ค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ู่มื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สา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ห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รับป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ร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ะ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ช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ช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ในกร</w:t>
      </w:r>
      <w:r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ะ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นงานที่ต้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พ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ิจารณาอนุญาต ดังนี้</w:t>
      </w:r>
    </w:p>
    <w:p w:rsidR="002F727A" w:rsidRPr="003C2CCE" w:rsidRDefault="002F727A" w:rsidP="002F727A">
      <w:pPr>
        <w:widowControl w:val="0"/>
        <w:autoSpaceDE w:val="0"/>
        <w:autoSpaceDN w:val="0"/>
        <w:adjustRightInd w:val="0"/>
        <w:spacing w:before="1" w:after="0" w:line="240" w:lineRule="auto"/>
        <w:ind w:left="106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</w:rPr>
        <w:t>1</w:t>
      </w:r>
      <w:r w:rsidRPr="003C2CCE">
        <w:rPr>
          <w:rFonts w:ascii="TH SarabunIT๙" w:hAnsi="TH SarabunIT๙" w:cs="TH SarabunIT๙"/>
          <w:color w:val="0D0D0D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การขอใบอนุญาตประกอบกิจการที่เป็นอันตรายต่อสุขภาพ</w:t>
      </w:r>
    </w:p>
    <w:p w:rsidR="00C53353" w:rsidRPr="003C2CCE" w:rsidRDefault="002F727A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C53353" w:rsidRPr="003C2CCE">
        <w:rPr>
          <w:rFonts w:ascii="TH SarabunIT๙" w:hAnsi="TH SarabunIT๙" w:cs="TH SarabunIT๙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BD6FB2"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การขอต่ออายุใบอนุญาตประกอบกิจการที่เป็นอันตรายต่อสุขภาพ</w:t>
      </w:r>
    </w:p>
    <w:p w:rsidR="00BD6FB2" w:rsidRPr="003C2CCE" w:rsidRDefault="00BD6FB2" w:rsidP="00BD6FB2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spacing w:val="1"/>
          <w:sz w:val="32"/>
          <w:szCs w:val="32"/>
          <w:cs/>
        </w:rPr>
        <w:t xml:space="preserve">              </w:t>
      </w:r>
      <w:r w:rsidR="00C53353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>๓</w:t>
      </w:r>
      <w:r w:rsidR="00C53353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b w:val="0"/>
          <w:bCs w:val="0"/>
          <w:spacing w:val="-7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sz w:val="32"/>
          <w:szCs w:val="32"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การจดทะเบียนพาณิชย์ (ตั้งใหม่) ตาม พ.ร.บ.ทะเบียนพาณิชย์ พ.ศ.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2499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กรณีผู้ขอจด  </w:t>
      </w:r>
    </w:p>
    <w:p w:rsidR="00BD6FB2" w:rsidRPr="003C2CCE" w:rsidRDefault="00BD6FB2" w:rsidP="00BD6FB2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ทะเบียนเป็นนิติบุคคลที่ตั้งขึ้นตามกฎหมายต่างประเทศ</w:t>
      </w:r>
    </w:p>
    <w:p w:rsidR="00BD6FB2" w:rsidRPr="003C2CCE" w:rsidRDefault="00BD6FB2" w:rsidP="00BD6FB2">
      <w:pPr>
        <w:widowControl w:val="0"/>
        <w:autoSpaceDE w:val="0"/>
        <w:autoSpaceDN w:val="0"/>
        <w:adjustRightInd w:val="0"/>
        <w:spacing w:after="0" w:line="240" w:lineRule="auto"/>
        <w:ind w:left="1075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C2CCE">
        <w:rPr>
          <w:rFonts w:ascii="TH SarabunIT๙" w:hAnsi="TH SarabunIT๙" w:cs="TH SarabunIT๙"/>
          <w:sz w:val="32"/>
          <w:szCs w:val="32"/>
        </w:rPr>
        <w:t>4</w:t>
      </w:r>
      <w:r w:rsidR="00C53353" w:rsidRPr="003C2CCE">
        <w:rPr>
          <w:rFonts w:ascii="TH SarabunIT๙" w:hAnsi="TH SarabunIT๙" w:cs="TH SarabunIT๙"/>
          <w:position w:val="1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position w:val="1"/>
          <w:sz w:val="32"/>
          <w:szCs w:val="32"/>
        </w:rPr>
        <w:t xml:space="preserve"> </w:t>
      </w: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การจดทะเบียนพาณิชย์ (ตั้งใหม่) ตาม พ.ร.บ.ทะเบียนพาณิชย์ พ.ศ. </w:t>
      </w: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2499 </w:t>
      </w: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กรณีผู้ขอจด   </w:t>
      </w:r>
    </w:p>
    <w:p w:rsidR="00C53353" w:rsidRPr="003C2CCE" w:rsidRDefault="00BD6FB2" w:rsidP="00BD6FB2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H SarabunIT๙" w:hAnsi="TH SarabunIT๙" w:cs="TH SarabunIT๙"/>
          <w:sz w:val="32"/>
          <w:szCs w:val="32"/>
        </w:rPr>
      </w:pP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ทะเบียนเป็นบุคคลธรรมดา</w:t>
      </w:r>
    </w:p>
    <w:p w:rsidR="00BD6FB2" w:rsidRPr="003C2CCE" w:rsidRDefault="00BD6FB2" w:rsidP="00BD6FB2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 xml:space="preserve">               </w:t>
      </w:r>
      <w:r w:rsidR="00C53353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>๕</w:t>
      </w:r>
      <w:r w:rsidR="00C53353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การจดทะเบียนพาณิชย์ (ตั้งใหม่) ตาม พ.ร.บ.ทะเบียนพาณิชย์ พ.ศ.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2499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กรณีผู้ขอจด  </w:t>
      </w:r>
    </w:p>
    <w:p w:rsidR="00BD6FB2" w:rsidRPr="003C2CCE" w:rsidRDefault="00BD6FB2" w:rsidP="00BD6FB2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ทะเบียนเป็นห้างหุ้นส่วนจดทะเบียน (ห้างหุ้นส่วนสามัญนิติบุคคลและห้างหุ้นส่วนจำกัด) บริษัท</w:t>
      </w:r>
    </w:p>
    <w:p w:rsidR="00BD6FB2" w:rsidRPr="003C2CCE" w:rsidRDefault="00BD6FB2" w:rsidP="001B489B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</w:t>
      </w:r>
      <w:r w:rsidR="001B489B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จำกัด และบริษัทมหาชน</w:t>
      </w:r>
      <w:r w:rsidR="00C60A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จำกัด ที่ประกอบพาณิชยกิจชนิดที่กฎหมายกำหนดให้ต้องจดทะเบียน</w:t>
      </w:r>
    </w:p>
    <w:p w:rsidR="00BD6FB2" w:rsidRPr="003C2CCE" w:rsidRDefault="00BD6FB2" w:rsidP="001B489B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</w:t>
      </w:r>
      <w:r w:rsidR="001B489B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พาณิชย์</w:t>
      </w:r>
    </w:p>
    <w:p w:rsidR="001B489B" w:rsidRPr="003C2CCE" w:rsidRDefault="00C53353" w:rsidP="001B489B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H SarabunIT๙" w:hAnsi="TH SarabunIT๙" w:cs="TH SarabunIT๙"/>
          <w:b/>
          <w:bCs/>
          <w:sz w:val="32"/>
          <w:szCs w:val="32"/>
        </w:rPr>
      </w:pPr>
      <w:r w:rsidRPr="003C2CC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๖</w:t>
      </w:r>
      <w:r w:rsidRPr="003C2CCE">
        <w:rPr>
          <w:rFonts w:ascii="TH SarabunIT๙" w:hAnsi="TH SarabunIT๙" w:cs="TH SarabunIT๙"/>
          <w:position w:val="1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 xml:space="preserve"> </w:t>
      </w:r>
      <w:r w:rsidR="00BD6FB2" w:rsidRPr="003C2CCE">
        <w:rPr>
          <w:rFonts w:ascii="TH SarabunIT๙" w:hAnsi="TH SarabunIT๙" w:cs="TH SarabunIT๙"/>
          <w:position w:val="1"/>
          <w:sz w:val="32"/>
          <w:szCs w:val="32"/>
        </w:rPr>
        <w:t xml:space="preserve"> </w:t>
      </w:r>
      <w:r w:rsidR="001B489B" w:rsidRPr="003C2CCE">
        <w:rPr>
          <w:rFonts w:ascii="TH SarabunIT๙" w:hAnsi="TH SarabunIT๙" w:cs="TH SarabunIT๙"/>
          <w:sz w:val="32"/>
          <w:szCs w:val="32"/>
          <w:cs/>
        </w:rPr>
        <w:t xml:space="preserve">การจดทะเบียนพาณิชย์ (ตั้งใหม่) ตาม พ.ร.บ.ทะเบียนพาณิชย์ พ.ศ. </w:t>
      </w:r>
      <w:r w:rsidR="001B489B" w:rsidRPr="003C2CCE">
        <w:rPr>
          <w:rFonts w:ascii="TH SarabunIT๙" w:hAnsi="TH SarabunIT๙" w:cs="TH SarabunIT๙"/>
          <w:sz w:val="32"/>
          <w:szCs w:val="32"/>
        </w:rPr>
        <w:t xml:space="preserve">2499 </w:t>
      </w:r>
      <w:r w:rsidR="001B489B" w:rsidRPr="003C2CCE">
        <w:rPr>
          <w:rFonts w:ascii="TH SarabunIT๙" w:hAnsi="TH SarabunIT๙" w:cs="TH SarabunIT๙"/>
          <w:sz w:val="32"/>
          <w:szCs w:val="32"/>
          <w:cs/>
        </w:rPr>
        <w:t>กรณีผู้ขอจด</w:t>
      </w:r>
      <w:r w:rsidR="001B489B" w:rsidRPr="003C2C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1B489B" w:rsidRPr="003C2CCE" w:rsidRDefault="001B489B" w:rsidP="001B489B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ทะเบียนเป็นห้างหุ้นส่วนสามัญ คณะบุคคล และกิจการร่วมค้า</w:t>
      </w:r>
    </w:p>
    <w:p w:rsidR="001B489B" w:rsidRPr="003C2CCE" w:rsidRDefault="00C53353" w:rsidP="001B489B">
      <w:pPr>
        <w:widowControl w:val="0"/>
        <w:autoSpaceDE w:val="0"/>
        <w:autoSpaceDN w:val="0"/>
        <w:adjustRightInd w:val="0"/>
        <w:spacing w:after="0" w:line="360" w:lineRule="exact"/>
        <w:ind w:left="1068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C2CCE">
        <w:rPr>
          <w:rFonts w:ascii="TH SarabunIT๙" w:hAnsi="TH SarabunIT๙" w:cs="TH SarabunIT๙"/>
          <w:spacing w:val="1"/>
          <w:sz w:val="32"/>
          <w:szCs w:val="32"/>
          <w:cs/>
        </w:rPr>
        <w:t>๗</w:t>
      </w:r>
      <w:r w:rsidRPr="003C2CCE">
        <w:rPr>
          <w:rFonts w:ascii="TH SarabunIT๙" w:hAnsi="TH SarabunIT๙" w:cs="TH SarabunIT๙"/>
          <w:sz w:val="32"/>
          <w:szCs w:val="32"/>
          <w:cs/>
        </w:rPr>
        <w:t>.</w:t>
      </w:r>
      <w:r w:rsidR="00306B4C">
        <w:rPr>
          <w:rFonts w:ascii="TH SarabunIT๙" w:hAnsi="TH SarabunIT๙" w:cs="TH SarabunIT๙" w:hint="cs"/>
          <w:spacing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spacing w:val="1"/>
          <w:sz w:val="32"/>
          <w:szCs w:val="32"/>
          <w:cs/>
        </w:rPr>
        <w:t xml:space="preserve"> </w:t>
      </w:r>
      <w:r w:rsidR="001B489B"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การจดทะเบียนพาณิชย์ (เปลี่ยนแปลงรายการจดทะเบียน)</w:t>
      </w:r>
      <w:r w:rsidR="0086028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1B489B"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ตาม พ.ร.บ.ทะเบียนพาณิชย์ พ.ศ. </w:t>
      </w:r>
      <w:r w:rsidR="001B489B" w:rsidRPr="003C2CC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</w:t>
      </w:r>
    </w:p>
    <w:p w:rsidR="00C53353" w:rsidRPr="003C2CCE" w:rsidRDefault="001B489B" w:rsidP="001B489B">
      <w:pPr>
        <w:widowControl w:val="0"/>
        <w:autoSpaceDE w:val="0"/>
        <w:autoSpaceDN w:val="0"/>
        <w:adjustRightInd w:val="0"/>
        <w:spacing w:after="0" w:line="360" w:lineRule="exact"/>
        <w:ind w:left="1068"/>
        <w:rPr>
          <w:rFonts w:ascii="TH SarabunIT๙" w:hAnsi="TH SarabunIT๙" w:cs="TH SarabunIT๙"/>
          <w:sz w:val="32"/>
          <w:szCs w:val="32"/>
          <w:cs/>
        </w:rPr>
      </w:pP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2499 </w:t>
      </w: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กรณีผู้ขอจดทะเบียนเป็นนิติบุคคลที่ตั้งขึ้นตามกฎหมายต่าง</w:t>
      </w:r>
      <w:r w:rsidR="00860280">
        <w:rPr>
          <w:rFonts w:ascii="TH SarabunIT๙" w:hAnsi="TH SarabunIT๙" w:cs="TH SarabunIT๙" w:hint="cs"/>
          <w:sz w:val="32"/>
          <w:szCs w:val="32"/>
          <w:cs/>
        </w:rPr>
        <w:t>ประเทศ</w:t>
      </w:r>
    </w:p>
    <w:p w:rsidR="001B489B" w:rsidRPr="003C2CCE" w:rsidRDefault="00BD6FB2" w:rsidP="00BD6FB2">
      <w:pPr>
        <w:widowControl w:val="0"/>
        <w:autoSpaceDE w:val="0"/>
        <w:autoSpaceDN w:val="0"/>
        <w:adjustRightInd w:val="0"/>
        <w:spacing w:after="0" w:line="359" w:lineRule="exact"/>
        <w:ind w:left="998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C2CC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๘</w:t>
      </w:r>
      <w:r w:rsidR="00C53353" w:rsidRPr="003C2CCE">
        <w:rPr>
          <w:rFonts w:ascii="TH SarabunIT๙" w:hAnsi="TH SarabunIT๙" w:cs="TH SarabunIT๙"/>
          <w:position w:val="1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position w:val="1"/>
          <w:sz w:val="32"/>
          <w:szCs w:val="32"/>
        </w:rPr>
        <w:t xml:space="preserve"> </w:t>
      </w:r>
      <w:r w:rsidR="001B489B"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การจดทะเบียนพาณิชย์ (เปลี่ยนแปลงรายการจดทะเบียน) ตาม พ.ร.บ.ทะเบียนพาณิชย์ พ.ศ. </w:t>
      </w:r>
      <w:r w:rsidR="001B489B" w:rsidRPr="003C2CC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</w:t>
      </w:r>
    </w:p>
    <w:p w:rsidR="00C53353" w:rsidRPr="003C2CCE" w:rsidRDefault="001B489B" w:rsidP="00BD6FB2">
      <w:pPr>
        <w:widowControl w:val="0"/>
        <w:autoSpaceDE w:val="0"/>
        <w:autoSpaceDN w:val="0"/>
        <w:adjustRightInd w:val="0"/>
        <w:spacing w:after="0" w:line="359" w:lineRule="exact"/>
        <w:ind w:left="998"/>
        <w:rPr>
          <w:rFonts w:ascii="TH SarabunIT๙" w:hAnsi="TH SarabunIT๙" w:cs="TH SarabunIT๙"/>
          <w:sz w:val="32"/>
          <w:szCs w:val="32"/>
        </w:rPr>
      </w:pP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2499 </w:t>
      </w: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กรณีผู้ขอจดทะเบียนเป็นบุคคลธรรมดา</w:t>
      </w:r>
    </w:p>
    <w:p w:rsidR="001B489B" w:rsidRPr="003C2CCE" w:rsidRDefault="00BD6FB2" w:rsidP="00BD6FB2">
      <w:pPr>
        <w:widowControl w:val="0"/>
        <w:autoSpaceDE w:val="0"/>
        <w:autoSpaceDN w:val="0"/>
        <w:adjustRightInd w:val="0"/>
        <w:spacing w:before="1" w:after="0" w:line="240" w:lineRule="auto"/>
        <w:ind w:left="1005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C2CCE">
        <w:rPr>
          <w:rFonts w:ascii="TH SarabunIT๙" w:hAnsi="TH SarabunIT๙" w:cs="TH SarabunIT๙"/>
          <w:color w:val="0D0D0D"/>
          <w:spacing w:val="1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spacing w:val="1"/>
          <w:sz w:val="32"/>
          <w:szCs w:val="32"/>
          <w:cs/>
        </w:rPr>
        <w:t>๙</w:t>
      </w:r>
      <w:r w:rsidR="00C53353" w:rsidRPr="003C2CCE">
        <w:rPr>
          <w:rFonts w:ascii="TH SarabunIT๙" w:hAnsi="TH SarabunIT๙" w:cs="TH SarabunIT๙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489B"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การจดทะเบียนพาณิชย์ (เปลี่ยนแปลงรายการจดทะเบียน) ตาม พ.ร.บ.ทะเบียนพาณิชย์ พ.ศ. </w:t>
      </w:r>
      <w:r w:rsidR="001B489B" w:rsidRPr="003C2CC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</w:t>
      </w:r>
    </w:p>
    <w:p w:rsidR="00860280" w:rsidRDefault="001B489B" w:rsidP="00564465">
      <w:pPr>
        <w:widowControl w:val="0"/>
        <w:autoSpaceDE w:val="0"/>
        <w:autoSpaceDN w:val="0"/>
        <w:adjustRightInd w:val="0"/>
        <w:spacing w:after="0" w:line="240" w:lineRule="auto"/>
        <w:ind w:left="1005"/>
        <w:rPr>
          <w:rFonts w:ascii="TH SarabunIT๙" w:hAnsi="TH SarabunIT๙" w:cs="TH SarabunIT๙"/>
          <w:sz w:val="32"/>
          <w:szCs w:val="32"/>
        </w:rPr>
      </w:pP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2499 </w:t>
      </w:r>
      <w:r w:rsidRPr="003C2CC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กรณีผู้ขอจดทะเบียนเป็นห้างหุ้นส่วนจดทะเบียน (ห้างหุ้นส่วน</w:t>
      </w:r>
      <w:r w:rsidR="00860280">
        <w:rPr>
          <w:rFonts w:ascii="TH SarabunIT๙" w:hAnsi="TH SarabunIT๙" w:cs="TH SarabunIT๙" w:hint="cs"/>
          <w:sz w:val="32"/>
          <w:szCs w:val="32"/>
          <w:cs/>
        </w:rPr>
        <w:t xml:space="preserve">สามัญ นิติบุคคลและห้าง  </w:t>
      </w:r>
    </w:p>
    <w:p w:rsidR="00C53353" w:rsidRPr="003C2CCE" w:rsidRDefault="00860280" w:rsidP="00564465">
      <w:pPr>
        <w:widowControl w:val="0"/>
        <w:autoSpaceDE w:val="0"/>
        <w:autoSpaceDN w:val="0"/>
        <w:adjustRightInd w:val="0"/>
        <w:spacing w:after="0" w:line="240" w:lineRule="auto"/>
        <w:ind w:left="10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หุ้นส่วนจำกัด</w:t>
      </w:r>
      <w:r w:rsidR="0079478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บริษัทจำกัดและบริษัทมหาชนจำกัด</w:t>
      </w:r>
    </w:p>
    <w:p w:rsidR="001B489B" w:rsidRPr="003C2CCE" w:rsidRDefault="001B489B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 xml:space="preserve">             </w:t>
      </w:r>
      <w:r w:rsidR="00BD6FB2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>๑๐</w:t>
      </w:r>
      <w:r w:rsidR="00C53353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b w:val="0"/>
          <w:bCs w:val="0"/>
          <w:spacing w:val="-9"/>
          <w:sz w:val="32"/>
          <w:szCs w:val="32"/>
          <w:cs/>
        </w:rPr>
        <w:t xml:space="preserve"> </w:t>
      </w:r>
      <w:r w:rsidR="00BD6FB2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การจดทะเบียนพาณิชย์ (เปลี่ยนแปลงรายการจดทะเบียน) ตาม พ.ร.บ.ทะเบียนพาณิชย์ พ.ศ.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</w:p>
    <w:p w:rsidR="001B489B" w:rsidRPr="003C2CCE" w:rsidRDefault="001B489B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2499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1B489B" w:rsidRPr="003C2CCE" w:rsidRDefault="001B489B" w:rsidP="0079478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284" w:right="-96" w:hanging="418"/>
        <w:rPr>
          <w:rFonts w:ascii="TH SarabunIT๙" w:hAnsi="TH SarabunIT๙" w:cs="TH SarabunIT๙"/>
          <w:sz w:val="32"/>
          <w:szCs w:val="32"/>
        </w:rPr>
      </w:pPr>
      <w:r w:rsidRPr="003C2CCE">
        <w:rPr>
          <w:rFonts w:ascii="TH SarabunIT๙" w:hAnsi="TH SarabunIT๙" w:cs="TH SarabunIT๙"/>
          <w:color w:val="717171"/>
          <w:sz w:val="32"/>
          <w:szCs w:val="32"/>
        </w:rPr>
        <w:t> </w:t>
      </w:r>
      <w:r w:rsidRPr="003C2CC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๑๑</w:t>
      </w:r>
      <w:r w:rsidR="00C53353" w:rsidRPr="003C2CCE">
        <w:rPr>
          <w:rFonts w:ascii="TH SarabunIT๙" w:hAnsi="TH SarabunIT๙" w:cs="TH SarabunIT๙"/>
          <w:position w:val="1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spacing w:val="-6"/>
          <w:position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  (เลิกประกอบพาณิชยกิจ) ตาม พ.ร.บ.ทะเบียน</w:t>
      </w:r>
      <w:r w:rsidR="0079478D">
        <w:rPr>
          <w:rFonts w:ascii="TH SarabunIT๙" w:hAnsi="TH SarabunIT๙" w:cs="TH SarabunIT๙" w:hint="cs"/>
          <w:sz w:val="32"/>
          <w:szCs w:val="32"/>
          <w:cs/>
        </w:rPr>
        <w:t>พา</w:t>
      </w:r>
      <w:r w:rsidRPr="003C2CCE">
        <w:rPr>
          <w:rFonts w:ascii="TH SarabunIT๙" w:hAnsi="TH SarabunIT๙" w:cs="TH SarabunIT๙"/>
          <w:sz w:val="32"/>
          <w:szCs w:val="32"/>
          <w:cs/>
        </w:rPr>
        <w:t xml:space="preserve">ณิชย์ พ.ศ. </w:t>
      </w:r>
      <w:r w:rsidRPr="003C2CCE">
        <w:rPr>
          <w:rFonts w:ascii="TH SarabunIT๙" w:hAnsi="TH SarabunIT๙" w:cs="TH SarabunIT๙"/>
          <w:sz w:val="32"/>
          <w:szCs w:val="32"/>
        </w:rPr>
        <w:t xml:space="preserve">2499 </w:t>
      </w:r>
      <w:r w:rsidRPr="003C2CC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B489B" w:rsidRPr="003C2CCE" w:rsidRDefault="001B489B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กรณีผู้ขอจดทะเบียนเป็นบุค</w:t>
      </w:r>
      <w:r w:rsidR="0079478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คล</w:t>
      </w:r>
      <w:r w:rsidR="0079478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ธรรมดา</w:t>
      </w:r>
    </w:p>
    <w:p w:rsidR="00564465" w:rsidRPr="003C2CCE" w:rsidRDefault="001B489B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> </w:t>
      </w:r>
      <w:r w:rsidR="00564465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 xml:space="preserve">            </w:t>
      </w:r>
      <w:r w:rsidR="00BD6FB2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>๑๒</w:t>
      </w:r>
      <w:r w:rsidR="00C53353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b w:val="0"/>
          <w:bCs w:val="0"/>
          <w:spacing w:val="-1"/>
          <w:sz w:val="32"/>
          <w:szCs w:val="32"/>
          <w:cs/>
        </w:rPr>
        <w:t xml:space="preserve"> </w:t>
      </w:r>
      <w:r w:rsidR="00BD6FB2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การจดทะเบียนพาณิชย์ (เลิกประกอบพาณิชยกิจ) ตาม พ.ร.บ.ทะเบียนพาณิชย์ พ.ศ.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2499 </w:t>
      </w:r>
      <w:r w:rsidR="00564465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</w:t>
      </w:r>
    </w:p>
    <w:p w:rsidR="0079478D" w:rsidRDefault="00564465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</w:t>
      </w:r>
      <w:r w:rsidR="001B489B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กรณีผู้ขอจดทะเบียนเป็น</w:t>
      </w:r>
      <w:r w:rsidR="0079478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ห้างหุ้นส่วนจดทะเบียน (ห้างหุ้นส่วนสามัญนิติบุคคลและห้างหุ้นส่วน  </w:t>
      </w:r>
    </w:p>
    <w:p w:rsidR="001B489B" w:rsidRPr="003C2CCE" w:rsidRDefault="0079478D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จำกัด) บริษัทจำกัดและบริษัทมหาชน</w:t>
      </w:r>
      <w:r w:rsidR="00C60A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จำกัด</w:t>
      </w:r>
    </w:p>
    <w:p w:rsidR="003C2CCE" w:rsidRPr="003C2CCE" w:rsidRDefault="003C2CCE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C2CCE" w:rsidRPr="003C2CCE" w:rsidRDefault="003C2CCE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                                13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...การจดทะเบียนพาณิชย์</w:t>
      </w:r>
    </w:p>
    <w:p w:rsidR="00564465" w:rsidRPr="003C2CCE" w:rsidRDefault="00564465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64465" w:rsidRPr="003C2CCE" w:rsidRDefault="003C2CCE" w:rsidP="003C2CCE">
      <w:pPr>
        <w:pStyle w:val="4"/>
        <w:spacing w:before="0" w:beforeAutospacing="0" w:after="0" w:afterAutospacing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>-2-</w:t>
      </w:r>
    </w:p>
    <w:p w:rsidR="00C53353" w:rsidRPr="003C2CCE" w:rsidRDefault="001B489B" w:rsidP="001B489B">
      <w:pPr>
        <w:widowControl w:val="0"/>
        <w:autoSpaceDE w:val="0"/>
        <w:autoSpaceDN w:val="0"/>
        <w:adjustRightInd w:val="0"/>
        <w:spacing w:after="0" w:line="359" w:lineRule="exact"/>
        <w:ind w:left="866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717171"/>
          <w:sz w:val="32"/>
          <w:szCs w:val="32"/>
        </w:rPr>
        <w:t> </w:t>
      </w:r>
    </w:p>
    <w:p w:rsidR="00564465" w:rsidRPr="003C2CCE" w:rsidRDefault="00BD6FB2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pacing w:val="1"/>
          <w:position w:val="1"/>
          <w:sz w:val="32"/>
          <w:szCs w:val="32"/>
          <w:cs/>
        </w:rPr>
        <w:t xml:space="preserve"> </w:t>
      </w:r>
      <w:r w:rsidR="00564465" w:rsidRPr="003C2CCE">
        <w:rPr>
          <w:rFonts w:ascii="TH SarabunIT๙" w:hAnsi="TH SarabunIT๙" w:cs="TH SarabunIT๙"/>
          <w:b w:val="0"/>
          <w:bCs w:val="0"/>
          <w:spacing w:val="1"/>
          <w:position w:val="1"/>
          <w:sz w:val="32"/>
          <w:szCs w:val="32"/>
          <w:cs/>
        </w:rPr>
        <w:t xml:space="preserve">             </w:t>
      </w:r>
      <w:r w:rsidR="00C53353" w:rsidRPr="003C2CCE">
        <w:rPr>
          <w:rFonts w:ascii="TH SarabunIT๙" w:hAnsi="TH SarabunIT๙" w:cs="TH SarabunIT๙"/>
          <w:b w:val="0"/>
          <w:bCs w:val="0"/>
          <w:spacing w:val="1"/>
          <w:position w:val="1"/>
          <w:sz w:val="32"/>
          <w:szCs w:val="32"/>
          <w:cs/>
        </w:rPr>
        <w:t>๑๓</w:t>
      </w:r>
      <w:r w:rsidR="00C53353" w:rsidRPr="003C2CCE">
        <w:rPr>
          <w:rFonts w:ascii="TH SarabunIT๙" w:hAnsi="TH SarabunIT๙" w:cs="TH SarabunIT๙"/>
          <w:b w:val="0"/>
          <w:bCs w:val="0"/>
          <w:position w:val="1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b w:val="0"/>
          <w:bCs w:val="0"/>
          <w:spacing w:val="-6"/>
          <w:position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position w:val="1"/>
          <w:sz w:val="32"/>
          <w:szCs w:val="32"/>
          <w:cs/>
        </w:rPr>
        <w:t xml:space="preserve"> </w:t>
      </w:r>
      <w:r w:rsidR="00564465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การจดทะเบียนพาณิชย์ (เลิกประกอบพาณิชยกิจ) ตาม พ.ร.บ.ทะเบียนพาณิชย์ พ.ศ. </w:t>
      </w:r>
      <w:r w:rsidR="00564465"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2499 </w:t>
      </w:r>
    </w:p>
    <w:p w:rsidR="00564465" w:rsidRPr="003C2CCE" w:rsidRDefault="00564465" w:rsidP="0056446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กรณีผู้ขอจดทะเบียนเป็นห้างหุ้นส่วนสามัญ</w:t>
      </w:r>
      <w:r w:rsidR="00C60A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คณะบุคคลและกิจการร่วมค้า</w:t>
      </w:r>
    </w:p>
    <w:p w:rsidR="00564465" w:rsidRPr="003C2CCE" w:rsidRDefault="00564465" w:rsidP="00564465">
      <w:pPr>
        <w:widowControl w:val="0"/>
        <w:autoSpaceDE w:val="0"/>
        <w:autoSpaceDN w:val="0"/>
        <w:adjustRightInd w:val="0"/>
        <w:spacing w:after="0" w:line="240" w:lineRule="auto"/>
        <w:ind w:left="866"/>
        <w:rPr>
          <w:rFonts w:ascii="TH SarabunIT๙" w:hAnsi="TH SarabunIT๙" w:cs="TH SarabunIT๙"/>
          <w:sz w:val="32"/>
          <w:szCs w:val="32"/>
        </w:rPr>
      </w:pPr>
      <w:r w:rsidRPr="003C2CCE">
        <w:rPr>
          <w:rFonts w:ascii="TH SarabunIT๙" w:hAnsi="TH SarabunIT๙" w:cs="TH SarabunIT๙"/>
          <w:color w:val="717171"/>
          <w:sz w:val="32"/>
          <w:szCs w:val="32"/>
        </w:rPr>
        <w:t> </w:t>
      </w:r>
      <w:r w:rsidR="00BD6FB2" w:rsidRPr="003C2CCE">
        <w:rPr>
          <w:rFonts w:ascii="TH SarabunIT๙" w:hAnsi="TH SarabunIT๙" w:cs="TH SarabunIT๙"/>
          <w:spacing w:val="1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spacing w:val="1"/>
          <w:sz w:val="32"/>
          <w:szCs w:val="32"/>
          <w:cs/>
        </w:rPr>
        <w:t>๑๔</w:t>
      </w:r>
      <w:r w:rsidR="00C53353" w:rsidRPr="003C2CCE">
        <w:rPr>
          <w:rFonts w:ascii="TH SarabunIT๙" w:hAnsi="TH SarabunIT๙" w:cs="TH SarabunIT๙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="00BD6FB2" w:rsidRPr="003C2C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sz w:val="32"/>
          <w:szCs w:val="32"/>
          <w:cs/>
        </w:rPr>
        <w:t xml:space="preserve">การจดทะเบียนพาณิชย์ (เลิกประกอบพาณิชยกิจ) ตาม พ.ร.บ.ทะเบียนพาณิชย์ พ.ศ. </w:t>
      </w:r>
      <w:r w:rsidRPr="003C2CCE">
        <w:rPr>
          <w:rFonts w:ascii="TH SarabunIT๙" w:hAnsi="TH SarabunIT๙" w:cs="TH SarabunIT๙"/>
          <w:sz w:val="32"/>
          <w:szCs w:val="32"/>
        </w:rPr>
        <w:t xml:space="preserve">2499 </w:t>
      </w:r>
      <w:r w:rsidRPr="003C2C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4465" w:rsidRPr="003C2CCE" w:rsidRDefault="00564465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กรณีผู้ขอจดทะเบียนเป็น</w:t>
      </w:r>
      <w:r w:rsidR="0079478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นิติบุคคลที่ตั้งขึ้นตามกฏหมายต่างประเทศ</w:t>
      </w:r>
    </w:p>
    <w:p w:rsidR="00EB03B5" w:rsidRPr="003C2CCE" w:rsidRDefault="00564465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Style w:val="apple-converted-space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  <w:t> </w:t>
      </w:r>
      <w:r w:rsidRPr="003C2CCE">
        <w:rPr>
          <w:rFonts w:ascii="TH SarabunIT๙" w:hAnsi="TH SarabunIT๙" w:cs="TH SarabunIT๙"/>
          <w:b w:val="0"/>
          <w:bCs w:val="0"/>
          <w:spacing w:val="1"/>
          <w:position w:val="1"/>
          <w:sz w:val="32"/>
          <w:szCs w:val="32"/>
        </w:rPr>
        <w:t xml:space="preserve">            </w:t>
      </w:r>
      <w:r w:rsidR="00EB03B5" w:rsidRPr="003C2CCE">
        <w:rPr>
          <w:rFonts w:ascii="TH SarabunIT๙" w:hAnsi="TH SarabunIT๙" w:cs="TH SarabunIT๙"/>
          <w:b w:val="0"/>
          <w:bCs w:val="0"/>
          <w:spacing w:val="1"/>
          <w:position w:val="1"/>
          <w:sz w:val="32"/>
          <w:szCs w:val="32"/>
        </w:rPr>
        <w:t xml:space="preserve"> </w:t>
      </w:r>
      <w:r w:rsidR="00C53353" w:rsidRPr="003C2CCE">
        <w:rPr>
          <w:rFonts w:ascii="TH SarabunIT๙" w:hAnsi="TH SarabunIT๙" w:cs="TH SarabunIT๙"/>
          <w:b w:val="0"/>
          <w:bCs w:val="0"/>
          <w:spacing w:val="1"/>
          <w:position w:val="1"/>
          <w:sz w:val="32"/>
          <w:szCs w:val="32"/>
          <w:cs/>
        </w:rPr>
        <w:t>๑</w:t>
      </w:r>
      <w:r w:rsidR="00C60A4C">
        <w:rPr>
          <w:rFonts w:ascii="TH SarabunIT๙" w:hAnsi="TH SarabunIT๙" w:cs="TH SarabunIT๙"/>
          <w:b w:val="0"/>
          <w:bCs w:val="0"/>
          <w:position w:val="1"/>
          <w:sz w:val="32"/>
          <w:szCs w:val="32"/>
        </w:rPr>
        <w:t>5</w:t>
      </w:r>
      <w:r w:rsidR="00C53353" w:rsidRPr="003C2CCE">
        <w:rPr>
          <w:rFonts w:ascii="TH SarabunIT๙" w:hAnsi="TH SarabunIT๙" w:cs="TH SarabunIT๙"/>
          <w:b w:val="0"/>
          <w:bCs w:val="0"/>
          <w:position w:val="1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b w:val="0"/>
          <w:bCs w:val="0"/>
          <w:spacing w:val="-1"/>
          <w:position w:val="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position w:val="1"/>
          <w:sz w:val="32"/>
          <w:szCs w:val="32"/>
          <w:cs/>
        </w:rPr>
        <w:t xml:space="preserve"> </w:t>
      </w:r>
      <w:r w:rsidR="00EB03B5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การรับชำระภาษีบำรุงท้องที่</w:t>
      </w:r>
    </w:p>
    <w:p w:rsidR="00C53353" w:rsidRPr="003C2CCE" w:rsidRDefault="00EB03B5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Style w:val="apple-converted-space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  <w:t> </w:t>
      </w:r>
      <w:r w:rsidR="00564465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 xml:space="preserve">  </w:t>
      </w:r>
      <w:r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 xml:space="preserve">           </w:t>
      </w:r>
      <w:r w:rsidR="00C53353" w:rsidRPr="003C2CCE">
        <w:rPr>
          <w:rFonts w:ascii="TH SarabunIT๙" w:hAnsi="TH SarabunIT๙" w:cs="TH SarabunIT๙"/>
          <w:b w:val="0"/>
          <w:bCs w:val="0"/>
          <w:spacing w:val="1"/>
          <w:sz w:val="32"/>
          <w:szCs w:val="32"/>
          <w:cs/>
        </w:rPr>
        <w:t>๑</w:t>
      </w:r>
      <w:r w:rsidR="00C60A4C"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="00C53353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b w:val="0"/>
          <w:bCs w:val="0"/>
          <w:spacing w:val="-1"/>
          <w:sz w:val="32"/>
          <w:szCs w:val="32"/>
          <w:cs/>
        </w:rPr>
        <w:t xml:space="preserve"> </w:t>
      </w:r>
      <w:r w:rsidR="00564465"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การรับชำระภาษีป้าย</w:t>
      </w:r>
    </w:p>
    <w:p w:rsidR="00EB03B5" w:rsidRPr="003C2CCE" w:rsidRDefault="00EB03B5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1</w:t>
      </w:r>
      <w:r w:rsidR="00C60A4C"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การรับชำระภาษีโรงเรือนและที่ดิน</w:t>
      </w:r>
    </w:p>
    <w:p w:rsidR="00EB03B5" w:rsidRPr="003C2CCE" w:rsidRDefault="00EB03B5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1</w:t>
      </w:r>
      <w:r w:rsidR="00C60A4C"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การลงทะเบียนและยื่นคำขอรับเงินเบี้ยความพิการ</w:t>
      </w:r>
    </w:p>
    <w:p w:rsidR="00EB03B5" w:rsidRDefault="00EB03B5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</w:t>
      </w:r>
      <w:r w:rsidR="00C60A4C">
        <w:rPr>
          <w:rFonts w:ascii="TH SarabunIT๙" w:hAnsi="TH SarabunIT๙" w:cs="TH SarabunIT๙"/>
          <w:b w:val="0"/>
          <w:bCs w:val="0"/>
          <w:sz w:val="32"/>
          <w:szCs w:val="32"/>
        </w:rPr>
        <w:t>19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C60A4C" w:rsidRPr="003C2CCE" w:rsidRDefault="00C60A4C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b w:val="0"/>
          <w:bCs w:val="0"/>
          <w:spacing w:val="1"/>
          <w:sz w:val="32"/>
          <w:szCs w:val="32"/>
        </w:rPr>
        <w:t>20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b w:val="0"/>
          <w:bCs w:val="0"/>
          <w:spacing w:val="-1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การต่ออายุใบอนุญาตประกอบกิจการสถานีบริการน้ำมัน</w:t>
      </w:r>
    </w:p>
    <w:p w:rsidR="00EB03B5" w:rsidRPr="003C2CCE" w:rsidRDefault="00EB03B5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21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การออกใบแทนใบอนุญาตประกอบกิจการสถานีบริการน้ำมัน</w:t>
      </w:r>
    </w:p>
    <w:p w:rsidR="00EB03B5" w:rsidRPr="003C2CCE" w:rsidRDefault="00EB03B5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22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การออกใบอนุญาตประกอบกิจการสถานีบริการน้ำมัน (ระยะที่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 :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ขั้นตอนออกคำสั่งรับคำ    </w:t>
      </w:r>
    </w:p>
    <w:p w:rsidR="00EB03B5" w:rsidRPr="003C2CCE" w:rsidRDefault="00EB03B5" w:rsidP="00EB03B5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ขอรับใบอนุญาต)</w:t>
      </w:r>
    </w:p>
    <w:p w:rsidR="00EB03B5" w:rsidRPr="003C2CCE" w:rsidRDefault="00EB03B5" w:rsidP="00EB03B5">
      <w:pPr>
        <w:pStyle w:val="4"/>
        <w:spacing w:before="54" w:beforeAutospacing="0" w:after="107" w:afterAutospacing="0" w:line="236" w:lineRule="atLeas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C2CC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23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 การออกใบอนุญาตประกอบกิจการสถานีบริการน้ำมัน (ระยะที่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: </w:t>
      </w:r>
      <w:r w:rsidRPr="003C2C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ขั้นตอนออกใบอนุญาต)</w:t>
      </w:r>
    </w:p>
    <w:p w:rsidR="003C2CCE" w:rsidRPr="003C2CCE" w:rsidRDefault="00306B4C" w:rsidP="003C2CCE">
      <w:pPr>
        <w:pStyle w:val="4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pacing w:val="-1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3C2CCE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-1"/>
          <w:sz w:val="32"/>
          <w:szCs w:val="32"/>
          <w:cs/>
        </w:rPr>
        <w:t>พ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ื่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-1"/>
          <w:sz w:val="32"/>
          <w:szCs w:val="32"/>
          <w:cs/>
        </w:rPr>
        <w:t>อ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ประโย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2"/>
          <w:sz w:val="32"/>
          <w:szCs w:val="32"/>
          <w:cs/>
        </w:rPr>
        <w:t>ช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น์ในการ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-1"/>
          <w:sz w:val="32"/>
          <w:szCs w:val="32"/>
          <w:cs/>
        </w:rPr>
        <w:t>อ</w:t>
      </w:r>
      <w:r w:rsidR="00EB03B5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ำ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น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1"/>
          <w:sz w:val="32"/>
          <w:szCs w:val="32"/>
          <w:cs/>
        </w:rPr>
        <w:t>ว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ยความ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1"/>
          <w:sz w:val="32"/>
          <w:szCs w:val="32"/>
          <w:cs/>
        </w:rPr>
        <w:t>ส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-1"/>
          <w:sz w:val="32"/>
          <w:szCs w:val="32"/>
          <w:cs/>
        </w:rPr>
        <w:t>ะ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ด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1"/>
          <w:sz w:val="32"/>
          <w:szCs w:val="32"/>
          <w:cs/>
        </w:rPr>
        <w:t>ว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-1"/>
          <w:sz w:val="32"/>
          <w:szCs w:val="32"/>
          <w:cs/>
        </w:rPr>
        <w:t>ใ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ห้แก่ปร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-1"/>
          <w:sz w:val="32"/>
          <w:szCs w:val="32"/>
          <w:cs/>
        </w:rPr>
        <w:t>ะ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1"/>
          <w:sz w:val="32"/>
          <w:szCs w:val="32"/>
          <w:cs/>
        </w:rPr>
        <w:t>ช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า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1"/>
          <w:sz w:val="32"/>
          <w:szCs w:val="32"/>
          <w:cs/>
        </w:rPr>
        <w:t>ช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น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1"/>
          <w:sz w:val="32"/>
          <w:szCs w:val="32"/>
          <w:cs/>
        </w:rPr>
        <w:t>ผ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ู้มารับบริการ</w:t>
      </w:r>
      <w:r w:rsidR="00C53353" w:rsidRPr="003C2CCE">
        <w:rPr>
          <w:rFonts w:ascii="TH SarabunIT๙" w:hAnsi="TH SarabunIT๙" w:cs="TH SarabunIT๙"/>
          <w:b w:val="0"/>
          <w:bCs w:val="0"/>
          <w:color w:val="000000"/>
          <w:spacing w:val="-1"/>
          <w:sz w:val="32"/>
          <w:szCs w:val="32"/>
          <w:cs/>
        </w:rPr>
        <w:t xml:space="preserve"> </w:t>
      </w:r>
    </w:p>
    <w:p w:rsidR="00C53353" w:rsidRPr="003C2CCE" w:rsidRDefault="003C2CCE" w:rsidP="003C2CCE">
      <w:pPr>
        <w:widowControl w:val="0"/>
        <w:autoSpaceDE w:val="0"/>
        <w:autoSpaceDN w:val="0"/>
        <w:adjustRightInd w:val="0"/>
        <w:spacing w:before="240" w:after="0" w:line="360" w:lineRule="auto"/>
        <w:ind w:left="998" w:right="46" w:hanging="898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 xml:space="preserve">         </w:t>
      </w:r>
      <w:r w:rsidR="00CB29DD">
        <w:rPr>
          <w:rFonts w:ascii="TH SarabunIT๙" w:hAnsi="TH SarabunIT๙" w:cs="TH SarabunIT๙" w:hint="cs"/>
          <w:color w:val="000000"/>
          <w:spacing w:val="-1"/>
          <w:sz w:val="32"/>
          <w:szCs w:val="32"/>
          <w:cs/>
        </w:rPr>
        <w:t xml:space="preserve">  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 xml:space="preserve">   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จึงประ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ก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าศ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ม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าให้ทราบ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โ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ดยทั่วกัน</w:t>
      </w:r>
    </w:p>
    <w:p w:rsidR="00C53353" w:rsidRPr="003C2CCE" w:rsidRDefault="003C2CCE">
      <w:pPr>
        <w:widowControl w:val="0"/>
        <w:autoSpaceDE w:val="0"/>
        <w:autoSpaceDN w:val="0"/>
        <w:adjustRightInd w:val="0"/>
        <w:spacing w:before="4" w:after="0" w:line="240" w:lineRule="auto"/>
        <w:ind w:left="2328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 xml:space="preserve">   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ปร</w:t>
      </w:r>
      <w:r w:rsidR="00C53353"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ะ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ก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C53353" w:rsidRPr="003C2CCE">
        <w:rPr>
          <w:rFonts w:ascii="TH SarabunIT๙" w:hAnsi="TH SarabunIT๙" w:cs="TH SarabunIT๙"/>
          <w:color w:val="000000"/>
          <w:spacing w:val="-3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วัน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ท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ี่</w:t>
      </w:r>
      <w:r w:rsidR="00C53353" w:rsidRPr="003C2CCE">
        <w:rPr>
          <w:rFonts w:ascii="TH SarabunIT๙" w:hAnsi="TH SarabunIT๙" w:cs="TH SarabunIT๙"/>
          <w:color w:val="000000"/>
          <w:spacing w:val="43"/>
          <w:sz w:val="32"/>
          <w:szCs w:val="32"/>
          <w:cs/>
        </w:rPr>
        <w:t xml:space="preserve"> </w:t>
      </w: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 xml:space="preserve"> </w:t>
      </w:r>
      <w:r w:rsidR="00E3682D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เดื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อ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C53353" w:rsidRPr="003C2CCE">
        <w:rPr>
          <w:rFonts w:ascii="TH SarabunIT๙" w:hAnsi="TH SarabunIT๙" w:cs="TH SarabunIT๙"/>
          <w:color w:val="000000"/>
          <w:spacing w:val="42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ันยายน</w:t>
      </w:r>
      <w:r w:rsidR="00C53353" w:rsidRPr="003C2CCE">
        <w:rPr>
          <w:rFonts w:ascii="TH SarabunIT๙" w:hAnsi="TH SarabunIT๙" w:cs="TH SarabunIT๙"/>
          <w:color w:val="000000"/>
          <w:spacing w:val="-5"/>
          <w:sz w:val="32"/>
          <w:szCs w:val="32"/>
          <w:cs/>
        </w:rPr>
        <w:t xml:space="preserve"> 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ศ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 xml:space="preserve"> ๒๕๕๘</w:t>
      </w:r>
    </w:p>
    <w:p w:rsidR="00C53353" w:rsidRPr="003C2CCE" w:rsidRDefault="00C5335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:rsidR="00C53353" w:rsidRPr="003C2CCE" w:rsidRDefault="00C5335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:rsidR="00C53353" w:rsidRPr="003C2CCE" w:rsidRDefault="00C5335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:rsidR="00C53353" w:rsidRPr="003C2CCE" w:rsidRDefault="00C5335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:rsidR="00C53353" w:rsidRPr="003C2CCE" w:rsidRDefault="00C5335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:rsidR="003C2CCE" w:rsidRPr="003C2CCE" w:rsidRDefault="003C2CCE" w:rsidP="003C2CCE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4277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</w:rPr>
        <w:t xml:space="preserve"> 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</w:rPr>
        <w:t>(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ลง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ช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ื่อ)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C53353" w:rsidRPr="003C2CCE" w:rsidRDefault="003C2CCE" w:rsidP="003C2CCE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4277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C53353" w:rsidRPr="003C2CCE">
        <w:rPr>
          <w:rFonts w:ascii="TH SarabunIT๙" w:hAnsi="TH SarabunIT๙" w:cs="TH SarabunIT๙"/>
          <w:color w:val="000000"/>
          <w:spacing w:val="-1"/>
          <w:position w:val="1"/>
          <w:sz w:val="32"/>
          <w:szCs w:val="32"/>
        </w:rPr>
        <w:t>(</w:t>
      </w:r>
      <w:r w:rsidR="00C53353" w:rsidRPr="003C2CCE">
        <w:rPr>
          <w:rFonts w:ascii="TH SarabunIT๙" w:hAnsi="TH SarabunIT๙" w:cs="TH SarabunIT๙"/>
          <w:color w:val="000000"/>
          <w:position w:val="1"/>
          <w:sz w:val="32"/>
          <w:szCs w:val="32"/>
          <w:cs/>
        </w:rPr>
        <w:t>นาย</w:t>
      </w:r>
      <w:r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ธัญธวัฒน์  อ่อนชื่นจิตร)</w:t>
      </w:r>
    </w:p>
    <w:p w:rsidR="00C53353" w:rsidRPr="003C2CCE" w:rsidRDefault="003C2CCE">
      <w:pPr>
        <w:widowControl w:val="0"/>
        <w:autoSpaceDE w:val="0"/>
        <w:autoSpaceDN w:val="0"/>
        <w:adjustRightInd w:val="0"/>
        <w:spacing w:after="0" w:line="240" w:lineRule="auto"/>
        <w:ind w:left="4207"/>
        <w:rPr>
          <w:rFonts w:ascii="TH SarabunIT๙" w:hAnsi="TH SarabunIT๙" w:cs="TH SarabunIT๙"/>
          <w:color w:val="000000"/>
          <w:sz w:val="32"/>
          <w:szCs w:val="32"/>
        </w:rPr>
      </w:pPr>
      <w:r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 xml:space="preserve">      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น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ย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กอ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ง</w:t>
      </w:r>
      <w:r w:rsidR="00C53353"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ค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์</w:t>
      </w:r>
      <w:r w:rsidR="00C53353" w:rsidRPr="003C2CC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าร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บ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ริ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ารส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่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วน</w:t>
      </w:r>
      <w:r w:rsidR="00C53353" w:rsidRPr="003C2CCE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ำ</w:t>
      </w:r>
      <w:r w:rsidR="00C53353" w:rsidRPr="003C2CCE">
        <w:rPr>
          <w:rFonts w:ascii="TH SarabunIT๙" w:hAnsi="TH SarabunIT๙" w:cs="TH SarabunIT๙"/>
          <w:color w:val="000000"/>
          <w:spacing w:val="-1"/>
          <w:sz w:val="32"/>
          <w:szCs w:val="32"/>
          <w:cs/>
        </w:rPr>
        <w:t>บ</w:t>
      </w:r>
      <w:r w:rsidR="00C53353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ล</w:t>
      </w:r>
      <w:r w:rsidR="008A1ECF" w:rsidRPr="003C2CCE">
        <w:rPr>
          <w:rFonts w:ascii="TH SarabunIT๙" w:hAnsi="TH SarabunIT๙" w:cs="TH SarabunIT๙"/>
          <w:color w:val="000000"/>
          <w:spacing w:val="1"/>
          <w:sz w:val="32"/>
          <w:szCs w:val="32"/>
          <w:cs/>
        </w:rPr>
        <w:t>นาวง</w:t>
      </w:r>
    </w:p>
    <w:p w:rsidR="00C53353" w:rsidRPr="003C2CCE" w:rsidRDefault="00C53353">
      <w:pPr>
        <w:widowControl w:val="0"/>
        <w:autoSpaceDE w:val="0"/>
        <w:autoSpaceDN w:val="0"/>
        <w:adjustRightInd w:val="0"/>
        <w:spacing w:after="0" w:line="240" w:lineRule="auto"/>
        <w:ind w:left="4207"/>
        <w:rPr>
          <w:rFonts w:ascii="TH SarabunIT๙" w:hAnsi="TH SarabunIT๙" w:cs="TH SarabunIT๙"/>
          <w:color w:val="000000"/>
          <w:sz w:val="32"/>
          <w:szCs w:val="32"/>
        </w:rPr>
        <w:sectPr w:rsidR="00C53353" w:rsidRPr="003C2CCE">
          <w:headerReference w:type="default" r:id="rId8"/>
          <w:pgSz w:w="11920" w:h="16840"/>
          <w:pgMar w:top="800" w:right="1320" w:bottom="280" w:left="1340" w:header="537" w:footer="0" w:gutter="0"/>
          <w:cols w:space="720"/>
          <w:noEndnote/>
        </w:sectPr>
      </w:pPr>
    </w:p>
    <w:p w:rsidR="00C53353" w:rsidRDefault="00C53353" w:rsidP="00B06458">
      <w:pPr>
        <w:widowControl w:val="0"/>
        <w:autoSpaceDE w:val="0"/>
        <w:autoSpaceDN w:val="0"/>
        <w:adjustRightInd w:val="0"/>
        <w:spacing w:after="0" w:line="240" w:lineRule="auto"/>
        <w:ind w:left="53" w:right="802"/>
        <w:rPr>
          <w:rFonts w:ascii="TH SarabunPSK" w:hAnsi="TH SarabunPSK" w:cs="TH SarabunPSK"/>
          <w:color w:val="000000"/>
          <w:sz w:val="24"/>
          <w:szCs w:val="24"/>
        </w:rPr>
      </w:pPr>
    </w:p>
    <w:sectPr w:rsidR="00C53353" w:rsidSect="00835189">
      <w:headerReference w:type="default" r:id="rId9"/>
      <w:type w:val="continuous"/>
      <w:pgSz w:w="11920" w:h="16840"/>
      <w:pgMar w:top="780" w:right="580" w:bottom="280" w:left="1000" w:header="720" w:footer="720" w:gutter="0"/>
      <w:cols w:num="3" w:space="720" w:equalWidth="0">
        <w:col w:w="1910" w:space="1084"/>
        <w:col w:w="1880" w:space="634"/>
        <w:col w:w="48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45" w:rsidRDefault="00272C45">
      <w:pPr>
        <w:spacing w:after="0" w:line="240" w:lineRule="auto"/>
      </w:pPr>
      <w:r>
        <w:separator/>
      </w:r>
    </w:p>
  </w:endnote>
  <w:endnote w:type="continuationSeparator" w:id="1">
    <w:p w:rsidR="00272C45" w:rsidRDefault="002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45" w:rsidRDefault="00272C45">
      <w:pPr>
        <w:spacing w:after="0" w:line="240" w:lineRule="auto"/>
      </w:pPr>
      <w:r>
        <w:separator/>
      </w:r>
    </w:p>
  </w:footnote>
  <w:footnote w:type="continuationSeparator" w:id="1">
    <w:p w:rsidR="00272C45" w:rsidRDefault="002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D" w:rsidRDefault="00CB29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>
      <w:rPr>
        <w:rFonts w:ascii="Times New Roman" w:hAnsi="Times New Roman" w:cs="Angsana New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D" w:rsidRDefault="009626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  <w:r w:rsidRPr="009626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3pt;margin-top:25.85pt;width:27.15pt;height:16pt;z-index:-251658752;mso-position-horizontal-relative:page;mso-position-vertical-relative:page" o:allowincell="f" filled="f" stroked="f">
          <v:textbox inset="0,0,0,0">
            <w:txbxContent>
              <w:p w:rsidR="00CB29DD" w:rsidRDefault="0096268A">
                <w:pPr>
                  <w:widowControl w:val="0"/>
                  <w:autoSpaceDE w:val="0"/>
                  <w:autoSpaceDN w:val="0"/>
                  <w:adjustRightInd w:val="0"/>
                  <w:spacing w:after="0" w:line="307" w:lineRule="exact"/>
                  <w:ind w:left="40" w:right="-42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position w:val="1"/>
                    <w:sz w:val="28"/>
                  </w:rPr>
                  <w:fldChar w:fldCharType="begin"/>
                </w:r>
                <w:r w:rsidR="00CB29DD">
                  <w:rPr>
                    <w:rFonts w:ascii="TH SarabunPSK" w:hAnsi="TH SarabunPSK" w:cs="TH SarabunPSK"/>
                    <w:position w:val="1"/>
                    <w:sz w:val="28"/>
                  </w:rPr>
                  <w:instrText xml:space="preserve"> PAGE </w:instrText>
                </w:r>
                <w:r>
                  <w:rPr>
                    <w:rFonts w:ascii="TH SarabunPSK" w:hAnsi="TH SarabunPSK" w:cs="TH SarabunPSK"/>
                    <w:position w:val="1"/>
                    <w:sz w:val="28"/>
                  </w:rPr>
                  <w:fldChar w:fldCharType="separate"/>
                </w:r>
                <w:r w:rsidR="00B06458">
                  <w:rPr>
                    <w:rFonts w:ascii="TH SarabunPSK" w:hAnsi="TH SarabunPSK" w:cs="TH SarabunPSK"/>
                    <w:noProof/>
                    <w:position w:val="1"/>
                    <w:sz w:val="28"/>
                  </w:rPr>
                  <w:t>9</w:t>
                </w:r>
                <w:r>
                  <w:rPr>
                    <w:rFonts w:ascii="TH SarabunPSK" w:hAnsi="TH SarabunPSK" w:cs="TH SarabunPSK"/>
                    <w:position w:val="1"/>
                    <w:sz w:val="28"/>
                  </w:rPr>
                  <w:fldChar w:fldCharType="end"/>
                </w:r>
                <w:r w:rsidR="00CB29DD">
                  <w:rPr>
                    <w:rFonts w:ascii="TH SarabunPSK" w:hAnsi="TH SarabunPSK" w:cs="TH SarabunPSK"/>
                    <w:spacing w:val="1"/>
                    <w:position w:val="1"/>
                    <w:sz w:val="28"/>
                  </w:rPr>
                  <w:t>/</w:t>
                </w:r>
                <w:r w:rsidR="00CB29DD">
                  <w:rPr>
                    <w:rFonts w:ascii="TH SarabunPSK" w:hAnsi="TH SarabunPSK" w:cs="TH SarabunPSK"/>
                    <w:spacing w:val="-1"/>
                    <w:position w:val="1"/>
                    <w:sz w:val="28"/>
                  </w:rPr>
                  <w:t>1</w:t>
                </w:r>
                <w:r w:rsidR="00CB29DD">
                  <w:rPr>
                    <w:rFonts w:ascii="TH SarabunPSK" w:hAnsi="TH SarabunPSK" w:cs="TH SarabunPSK"/>
                    <w:position w:val="1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applyBreakingRules/>
  </w:compat>
  <w:rsids>
    <w:rsidRoot w:val="00C63909"/>
    <w:rsid w:val="000903ED"/>
    <w:rsid w:val="000E6BB2"/>
    <w:rsid w:val="00184EB5"/>
    <w:rsid w:val="001B489B"/>
    <w:rsid w:val="001D75E9"/>
    <w:rsid w:val="001F6F61"/>
    <w:rsid w:val="00272C45"/>
    <w:rsid w:val="002F727A"/>
    <w:rsid w:val="00306B4C"/>
    <w:rsid w:val="00334869"/>
    <w:rsid w:val="003458A8"/>
    <w:rsid w:val="0036160D"/>
    <w:rsid w:val="003C2CCE"/>
    <w:rsid w:val="003F486A"/>
    <w:rsid w:val="004010D4"/>
    <w:rsid w:val="0045216B"/>
    <w:rsid w:val="004C5B1D"/>
    <w:rsid w:val="00564465"/>
    <w:rsid w:val="00653B19"/>
    <w:rsid w:val="00757482"/>
    <w:rsid w:val="00764EF2"/>
    <w:rsid w:val="0079478D"/>
    <w:rsid w:val="00835189"/>
    <w:rsid w:val="00860280"/>
    <w:rsid w:val="008A1ECF"/>
    <w:rsid w:val="0096268A"/>
    <w:rsid w:val="00AC61F9"/>
    <w:rsid w:val="00B06458"/>
    <w:rsid w:val="00BD6FB2"/>
    <w:rsid w:val="00BF5A6D"/>
    <w:rsid w:val="00C53353"/>
    <w:rsid w:val="00C60A4C"/>
    <w:rsid w:val="00C63909"/>
    <w:rsid w:val="00CB29DD"/>
    <w:rsid w:val="00E3682D"/>
    <w:rsid w:val="00E73B3C"/>
    <w:rsid w:val="00E76A72"/>
    <w:rsid w:val="00EB03B5"/>
    <w:rsid w:val="00F56CE7"/>
    <w:rsid w:val="00F86767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89"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link w:val="40"/>
    <w:uiPriority w:val="9"/>
    <w:qFormat/>
    <w:rsid w:val="00BD6FB2"/>
    <w:pPr>
      <w:spacing w:before="100" w:beforeAutospacing="1" w:after="100" w:afterAutospacing="1" w:line="240" w:lineRule="auto"/>
      <w:outlineLvl w:val="3"/>
    </w:pPr>
    <w:rPr>
      <w:rFonts w:ascii="Angsana New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EB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84EB5"/>
    <w:rPr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84EB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84EB5"/>
    <w:rPr>
      <w:sz w:val="22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rsid w:val="00BD6FB2"/>
    <w:rPr>
      <w:rFonts w:ascii="Angsana New" w:hAnsi="Angsana New" w:cs="Angsana New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D6FB2"/>
  </w:style>
  <w:style w:type="paragraph" w:styleId="a7">
    <w:name w:val="Balloon Text"/>
    <w:basedOn w:val="a"/>
    <w:link w:val="a8"/>
    <w:uiPriority w:val="99"/>
    <w:semiHidden/>
    <w:unhideWhenUsed/>
    <w:rsid w:val="00CB29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29DD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1CD0-3079-4013-9A0A-B10317C7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 คู่มือการขออนุชาตประกอบกิจการ ตามพระราชบัชชัติการสาธารณสุข พ.ศ. 2535     ฉบับประชาชน</vt:lpstr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คู่มือการขออนุชาตประกอบกิจการ ตามพระราชบัชชัติการสาธารณสุข พ.ศ. 2535     ฉบับประชาชน</dc:title>
  <dc:creator>HomeUser</dc:creator>
  <dc:description>Document was created by {applicationname}, version: {version}</dc:description>
  <cp:lastModifiedBy>KKD Windows 7 V.3</cp:lastModifiedBy>
  <cp:revision>12</cp:revision>
  <cp:lastPrinted>2015-09-29T08:50:00Z</cp:lastPrinted>
  <dcterms:created xsi:type="dcterms:W3CDTF">2015-09-10T09:14:00Z</dcterms:created>
  <dcterms:modified xsi:type="dcterms:W3CDTF">2015-09-29T08:56:00Z</dcterms:modified>
</cp:coreProperties>
</file>